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D2" w:rsidRDefault="00720196" w:rsidP="00720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2019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0196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01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01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ПУТЕВКИ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 w:rsidRPr="00720196">
        <w:rPr>
          <w:rFonts w:ascii="Times New Roman" w:hAnsi="Times New Roman" w:cs="Times New Roman"/>
          <w:sz w:val="28"/>
          <w:szCs w:val="28"/>
        </w:rPr>
        <w:t>1. Оригинал и копия паспорта законного представителя ребенка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(стр.: фото, прописка, дети)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Оригинал и копия свидетельства о рождении или паспорта ребенка 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(стр.: фото, прописка)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с места жительства ребенка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Справка с места работы законного представителя ребенка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Оригинал и копия СНИЛС законного представителя ребенка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Оригинал и копия СНИЛС ребенка.</w:t>
      </w:r>
    </w:p>
    <w:p w:rsidR="00720196" w:rsidRDefault="00720196" w:rsidP="005E3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196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заезда ребенка в ЗОЦ «Елочка»</w:t>
      </w:r>
    </w:p>
    <w:p w:rsidR="00720196" w:rsidRDefault="00720196" w:rsidP="005E3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196">
        <w:rPr>
          <w:rFonts w:ascii="Times New Roman" w:hAnsi="Times New Roman" w:cs="Times New Roman"/>
          <w:b/>
          <w:sz w:val="28"/>
          <w:szCs w:val="28"/>
          <w:u w:val="single"/>
        </w:rPr>
        <w:t>(взять с собой)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 w:rsidRPr="00720196">
        <w:rPr>
          <w:rFonts w:ascii="Times New Roman" w:hAnsi="Times New Roman" w:cs="Times New Roman"/>
          <w:sz w:val="28"/>
          <w:szCs w:val="28"/>
        </w:rPr>
        <w:t>- путевка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о прививках (копия разрешена)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форма № 079</w:t>
      </w:r>
      <w:proofErr w:type="gramStart"/>
      <w:r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обменная карта (взять у педиатра за 3 дня до заезда)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об эпидемиологическом окружении ребенка 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(период действия справки 3 дня)</w:t>
      </w:r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разрешение на введение иммуноглобулина (взять у педиатра, если нет трех   </w:t>
      </w:r>
      <w:proofErr w:type="gramEnd"/>
    </w:p>
    <w:p w:rsidR="00720196" w:rsidRDefault="00720196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прививок клещевого энцефалита)</w:t>
      </w:r>
    </w:p>
    <w:p w:rsidR="005E37C1" w:rsidRDefault="005E37C1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полис (только копия)</w:t>
      </w:r>
    </w:p>
    <w:p w:rsidR="005E37C1" w:rsidRDefault="005E37C1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добровольном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медицинское вмешательство либо отказе</w:t>
      </w:r>
    </w:p>
    <w:p w:rsidR="005E37C1" w:rsidRDefault="005E37C1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медицинского вмешательства в отношении определенных видов</w:t>
      </w:r>
    </w:p>
    <w:p w:rsidR="005E37C1" w:rsidRDefault="005E37C1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медицинских вмешательств, форм информационного добровольного</w:t>
      </w:r>
    </w:p>
    <w:p w:rsidR="005E37C1" w:rsidRDefault="005E37C1" w:rsidP="00720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согласия на медицинское вмешательство и форм отказа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  </w:t>
      </w:r>
    </w:p>
    <w:p w:rsidR="00720196" w:rsidRPr="00720196" w:rsidRDefault="005E37C1" w:rsidP="005E37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вмешательства.</w:t>
      </w:r>
    </w:p>
    <w:p w:rsidR="00720196" w:rsidRPr="00720196" w:rsidRDefault="00720196" w:rsidP="00720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20196" w:rsidRPr="00720196" w:rsidSect="005E3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6"/>
    <w:rsid w:val="005E37C1"/>
    <w:rsid w:val="006243FF"/>
    <w:rsid w:val="00711FD2"/>
    <w:rsid w:val="0072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дюсш1</cp:lastModifiedBy>
  <cp:revision>2</cp:revision>
  <cp:lastPrinted>2019-05-08T08:11:00Z</cp:lastPrinted>
  <dcterms:created xsi:type="dcterms:W3CDTF">2019-05-08T08:11:00Z</dcterms:created>
  <dcterms:modified xsi:type="dcterms:W3CDTF">2019-05-08T08:11:00Z</dcterms:modified>
</cp:coreProperties>
</file>